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F6E3" w14:textId="1273E485" w:rsidR="00464466" w:rsidRDefault="00464466" w:rsidP="00464466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64466">
        <w:rPr>
          <w:rFonts w:ascii="Times New Roman" w:hAnsi="Times New Roman" w:cs="Times New Roman"/>
          <w:sz w:val="32"/>
          <w:szCs w:val="32"/>
        </w:rPr>
        <w:t>Tematică examen diferențe – LIMBA LATINĂ clasa a X-a</w:t>
      </w:r>
    </w:p>
    <w:p w14:paraId="7E13BE37" w14:textId="77777777" w:rsid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</w:p>
    <w:p w14:paraId="1E143726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464466">
        <w:rPr>
          <w:rFonts w:ascii="Times New Roman" w:hAnsi="Times New Roman" w:cs="Times New Roman"/>
          <w:u w:val="single"/>
        </w:rPr>
        <w:t>Cultură și civilizație</w:t>
      </w:r>
    </w:p>
    <w:p w14:paraId="08945E1C" w14:textId="425BD1FC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 xml:space="preserve">1. </w:t>
      </w:r>
      <w:proofErr w:type="spellStart"/>
      <w:r w:rsidR="00FA71CA">
        <w:rPr>
          <w:rFonts w:ascii="Times New Roman" w:hAnsi="Times New Roman" w:cs="Times New Roman"/>
        </w:rPr>
        <w:t>Gaius</w:t>
      </w:r>
      <w:proofErr w:type="spellEnd"/>
      <w:r w:rsidR="00FA71CA">
        <w:rPr>
          <w:rFonts w:ascii="Times New Roman" w:hAnsi="Times New Roman" w:cs="Times New Roman"/>
        </w:rPr>
        <w:t xml:space="preserve"> Iulius Caesar – </w:t>
      </w:r>
      <w:proofErr w:type="spellStart"/>
      <w:r w:rsidR="00FA71CA">
        <w:rPr>
          <w:rFonts w:ascii="Times New Roman" w:hAnsi="Times New Roman" w:cs="Times New Roman"/>
        </w:rPr>
        <w:t>Bellum</w:t>
      </w:r>
      <w:proofErr w:type="spellEnd"/>
      <w:r w:rsidR="00FA71CA">
        <w:rPr>
          <w:rFonts w:ascii="Times New Roman" w:hAnsi="Times New Roman" w:cs="Times New Roman"/>
        </w:rPr>
        <w:t xml:space="preserve"> </w:t>
      </w:r>
      <w:proofErr w:type="spellStart"/>
      <w:r w:rsidR="00FA71CA">
        <w:rPr>
          <w:rFonts w:ascii="Times New Roman" w:hAnsi="Times New Roman" w:cs="Times New Roman"/>
        </w:rPr>
        <w:t>Gallicum</w:t>
      </w:r>
      <w:proofErr w:type="spellEnd"/>
    </w:p>
    <w:p w14:paraId="3EEB1F94" w14:textId="6CA6D8DB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 xml:space="preserve">2. </w:t>
      </w:r>
      <w:proofErr w:type="spellStart"/>
      <w:r w:rsidR="00FA71CA">
        <w:rPr>
          <w:rFonts w:ascii="Times New Roman" w:hAnsi="Times New Roman" w:cs="Times New Roman"/>
        </w:rPr>
        <w:t>Gaius</w:t>
      </w:r>
      <w:proofErr w:type="spellEnd"/>
      <w:r w:rsidR="00FA71CA">
        <w:rPr>
          <w:rFonts w:ascii="Times New Roman" w:hAnsi="Times New Roman" w:cs="Times New Roman"/>
        </w:rPr>
        <w:t xml:space="preserve"> </w:t>
      </w:r>
      <w:proofErr w:type="spellStart"/>
      <w:r w:rsidR="00FA71CA">
        <w:rPr>
          <w:rFonts w:ascii="Times New Roman" w:hAnsi="Times New Roman" w:cs="Times New Roman"/>
        </w:rPr>
        <w:t>Sallustius</w:t>
      </w:r>
      <w:proofErr w:type="spellEnd"/>
      <w:r w:rsidR="00FA71CA">
        <w:rPr>
          <w:rFonts w:ascii="Times New Roman" w:hAnsi="Times New Roman" w:cs="Times New Roman"/>
        </w:rPr>
        <w:t xml:space="preserve"> </w:t>
      </w:r>
      <w:proofErr w:type="spellStart"/>
      <w:r w:rsidR="00FA71CA">
        <w:rPr>
          <w:rFonts w:ascii="Times New Roman" w:hAnsi="Times New Roman" w:cs="Times New Roman"/>
        </w:rPr>
        <w:t>Crispus</w:t>
      </w:r>
      <w:proofErr w:type="spellEnd"/>
      <w:r w:rsidR="00FA71CA">
        <w:rPr>
          <w:rFonts w:ascii="Times New Roman" w:hAnsi="Times New Roman" w:cs="Times New Roman"/>
        </w:rPr>
        <w:t xml:space="preserve"> – Portretul lui Sergius Lucius Catilina</w:t>
      </w:r>
    </w:p>
    <w:p w14:paraId="47FE4720" w14:textId="54763405" w:rsid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 xml:space="preserve">3. </w:t>
      </w:r>
      <w:r w:rsidR="00FA71CA">
        <w:rPr>
          <w:rFonts w:ascii="Times New Roman" w:hAnsi="Times New Roman" w:cs="Times New Roman"/>
        </w:rPr>
        <w:t>Comentarea unor expresii latinești, traduse</w:t>
      </w:r>
    </w:p>
    <w:p w14:paraId="4775D806" w14:textId="29B3050F" w:rsidR="00F22375" w:rsidRPr="00464466" w:rsidRDefault="00F22375" w:rsidP="0046446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Războaiele civile. Instituții și mentalități. Evenimente social politice în secolele  al II-lea </w:t>
      </w:r>
      <w:proofErr w:type="spellStart"/>
      <w:r>
        <w:rPr>
          <w:rFonts w:ascii="Times New Roman" w:hAnsi="Times New Roman" w:cs="Times New Roman"/>
        </w:rPr>
        <w:t>a.Chr</w:t>
      </w:r>
      <w:proofErr w:type="spellEnd"/>
      <w:r>
        <w:rPr>
          <w:rFonts w:ascii="Times New Roman" w:hAnsi="Times New Roman" w:cs="Times New Roman"/>
        </w:rPr>
        <w:t>. Rolul personalităților în perioadele de tranziție.</w:t>
      </w:r>
    </w:p>
    <w:p w14:paraId="7D9428FA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464466">
        <w:rPr>
          <w:rFonts w:ascii="Times New Roman" w:hAnsi="Times New Roman" w:cs="Times New Roman"/>
          <w:u w:val="single"/>
        </w:rPr>
        <w:t>Gramatică</w:t>
      </w:r>
    </w:p>
    <w:p w14:paraId="37F502B2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1.Substantivul (declinările I-V)</w:t>
      </w:r>
    </w:p>
    <w:p w14:paraId="4D753484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2.Adjectivul (clasa I și a II-a)</w:t>
      </w:r>
    </w:p>
    <w:p w14:paraId="246C7B3B" w14:textId="7A58BDC8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3.Pronumele personal</w:t>
      </w:r>
      <w:r w:rsidR="00FA71CA">
        <w:rPr>
          <w:rFonts w:ascii="Times New Roman" w:hAnsi="Times New Roman" w:cs="Times New Roman"/>
        </w:rPr>
        <w:t>, relativ-interogativ</w:t>
      </w:r>
    </w:p>
    <w:p w14:paraId="7E172F26" w14:textId="3C346725" w:rsidR="001A1D5A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4.Verbul</w:t>
      </w:r>
      <w:r w:rsidR="00FA71CA">
        <w:rPr>
          <w:rFonts w:ascii="Times New Roman" w:hAnsi="Times New Roman" w:cs="Times New Roman"/>
        </w:rPr>
        <w:t xml:space="preserve"> (conjugarea verbelor la diateza pasivă)</w:t>
      </w:r>
    </w:p>
    <w:p w14:paraId="4E1B43F9" w14:textId="77777777" w:rsid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</w:p>
    <w:p w14:paraId="62BC0C21" w14:textId="273AC6A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  <w:u w:val="single"/>
        </w:rPr>
        <w:t>Bibliografie:</w:t>
      </w:r>
      <w:r>
        <w:rPr>
          <w:rFonts w:ascii="Times New Roman" w:hAnsi="Times New Roman" w:cs="Times New Roman"/>
        </w:rPr>
        <w:br/>
      </w:r>
      <w:r w:rsidRPr="00464466">
        <w:rPr>
          <w:rFonts w:ascii="Times New Roman" w:hAnsi="Times New Roman" w:cs="Times New Roman"/>
          <w:i/>
          <w:iCs/>
        </w:rPr>
        <w:t>Dună Monica</w:t>
      </w:r>
      <w:r>
        <w:rPr>
          <w:rFonts w:ascii="Times New Roman" w:hAnsi="Times New Roman" w:cs="Times New Roman"/>
        </w:rPr>
        <w:t>, MANUAL PENTRU CLASA a X-a LIMBA LATINĂ, ed. Humanitas Educațional.</w:t>
      </w:r>
    </w:p>
    <w:sectPr w:rsidR="00464466" w:rsidRPr="00464466" w:rsidSect="001945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28CB" w14:textId="77777777" w:rsidR="00BC60CF" w:rsidRDefault="00BC60CF" w:rsidP="00464466">
      <w:pPr>
        <w:spacing w:after="0" w:line="240" w:lineRule="auto"/>
      </w:pPr>
      <w:r>
        <w:separator/>
      </w:r>
    </w:p>
  </w:endnote>
  <w:endnote w:type="continuationSeparator" w:id="0">
    <w:p w14:paraId="13778E2A" w14:textId="77777777" w:rsidR="00BC60CF" w:rsidRDefault="00BC60CF" w:rsidP="00464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B4A85" w14:textId="77777777" w:rsidR="005135F1" w:rsidRDefault="005135F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8B765" w14:textId="77777777" w:rsidR="005135F1" w:rsidRDefault="005135F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70917" w14:textId="77777777" w:rsidR="005135F1" w:rsidRDefault="005135F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17BAA" w14:textId="77777777" w:rsidR="00BC60CF" w:rsidRDefault="00BC60CF" w:rsidP="00464466">
      <w:pPr>
        <w:spacing w:after="0" w:line="240" w:lineRule="auto"/>
      </w:pPr>
      <w:r>
        <w:separator/>
      </w:r>
    </w:p>
  </w:footnote>
  <w:footnote w:type="continuationSeparator" w:id="0">
    <w:p w14:paraId="349DD141" w14:textId="77777777" w:rsidR="00BC60CF" w:rsidRDefault="00BC60CF" w:rsidP="00464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5D28B" w14:textId="77777777" w:rsidR="005135F1" w:rsidRDefault="005135F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94D3" w14:textId="449CDB34" w:rsidR="00464466" w:rsidRPr="005135F1" w:rsidRDefault="00464466" w:rsidP="005135F1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31E7" w14:textId="77777777" w:rsidR="005135F1" w:rsidRDefault="005135F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66"/>
    <w:rsid w:val="000B4547"/>
    <w:rsid w:val="00194522"/>
    <w:rsid w:val="001A1D5A"/>
    <w:rsid w:val="001B3601"/>
    <w:rsid w:val="001F6F49"/>
    <w:rsid w:val="00241149"/>
    <w:rsid w:val="002664DF"/>
    <w:rsid w:val="002E73C5"/>
    <w:rsid w:val="004213C9"/>
    <w:rsid w:val="00464466"/>
    <w:rsid w:val="005135F1"/>
    <w:rsid w:val="0075181B"/>
    <w:rsid w:val="00925250"/>
    <w:rsid w:val="00A72237"/>
    <w:rsid w:val="00BC60CF"/>
    <w:rsid w:val="00E9295A"/>
    <w:rsid w:val="00F22375"/>
    <w:rsid w:val="00FA71CA"/>
    <w:rsid w:val="00FB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AD47"/>
  <w15:chartTrackingRefBased/>
  <w15:docId w15:val="{577678E4-8B9F-4043-AD77-F83DD77B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64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64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64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64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64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64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64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64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64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64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64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64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6446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6446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6446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6446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6446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6446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64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64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64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64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64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6446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6446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6446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64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6446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6446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464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64466"/>
  </w:style>
  <w:style w:type="paragraph" w:styleId="Subsol">
    <w:name w:val="footer"/>
    <w:basedOn w:val="Normal"/>
    <w:link w:val="SubsolCaracter"/>
    <w:uiPriority w:val="99"/>
    <w:unhideWhenUsed/>
    <w:rsid w:val="00464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64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557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Adrian-Constantin Gavrila</dc:creator>
  <cp:keywords/>
  <dc:description/>
  <cp:lastModifiedBy>IRINA</cp:lastModifiedBy>
  <cp:revision>3</cp:revision>
  <dcterms:created xsi:type="dcterms:W3CDTF">2026-08-24T04:46:00Z</dcterms:created>
  <dcterms:modified xsi:type="dcterms:W3CDTF">2026-08-25T04:51:00Z</dcterms:modified>
</cp:coreProperties>
</file>